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4E3" w:rsidRPr="002D1371" w:rsidRDefault="00EC74E3" w:rsidP="006E1EB8">
      <w:pPr>
        <w:bidi/>
        <w:spacing w:before="100" w:beforeAutospacing="1" w:after="100" w:afterAutospacing="1" w:line="240" w:lineRule="auto"/>
        <w:jc w:val="center"/>
        <w:rPr>
          <w:rFonts w:ascii="Sakkal Majalla" w:hAnsi="Sakkal Majalla" w:cs="Sakkal Majalla"/>
          <w:sz w:val="28"/>
          <w:szCs w:val="28"/>
          <w:rtl/>
          <w:lang w:bidi="ar-DZ"/>
        </w:rPr>
      </w:pPr>
      <w:r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الإمتحان العادي الثاني </w:t>
      </w:r>
      <w:r w:rsidR="006E1EB8"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>لطلبة السنة الأولى ليسانس</w:t>
      </w:r>
    </w:p>
    <w:p w:rsidR="006E1EB8" w:rsidRPr="002D1371" w:rsidRDefault="006E1EB8" w:rsidP="006E1EB8">
      <w:pPr>
        <w:bidi/>
        <w:spacing w:before="100" w:beforeAutospacing="1" w:after="100" w:afterAutospacing="1" w:line="240" w:lineRule="auto"/>
        <w:jc w:val="center"/>
        <w:rPr>
          <w:rFonts w:ascii="Sakkal Majalla" w:hAnsi="Sakkal Majalla" w:cs="Sakkal Majalla"/>
          <w:sz w:val="28"/>
          <w:szCs w:val="28"/>
          <w:rtl/>
          <w:lang w:bidi="ar-DZ"/>
        </w:rPr>
      </w:pPr>
      <w:r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>مادة : مدخل إلى علم السياسة</w:t>
      </w:r>
    </w:p>
    <w:p w:rsidR="00F269BA" w:rsidRPr="002D1371" w:rsidRDefault="00F269BA" w:rsidP="002D1371">
      <w:pPr>
        <w:bidi/>
        <w:spacing w:before="100" w:beforeAutospacing="1" w:after="100" w:afterAutospacing="1" w:line="240" w:lineRule="auto"/>
        <w:rPr>
          <w:rFonts w:ascii="Sakkal Majalla" w:hAnsi="Sakkal Majalla" w:cs="Sakkal Majalla"/>
          <w:sz w:val="28"/>
          <w:szCs w:val="28"/>
          <w:rtl/>
          <w:lang w:bidi="ar-DZ"/>
        </w:rPr>
      </w:pP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>استعن بالله وأجب ع</w:t>
      </w:r>
      <w:r w:rsidR="002D1371">
        <w:rPr>
          <w:rFonts w:ascii="Sakkal Majalla" w:hAnsi="Sakkal Majalla" w:cs="Sakkal Majalla" w:hint="cs"/>
          <w:sz w:val="28"/>
          <w:szCs w:val="28"/>
          <w:rtl/>
          <w:lang w:bidi="ar-DZ"/>
        </w:rPr>
        <w:t>ما يلي</w:t>
      </w: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>:</w:t>
      </w:r>
    </w:p>
    <w:p w:rsidR="00874175" w:rsidRPr="0087393C" w:rsidRDefault="0014440A" w:rsidP="00126899">
      <w:pPr>
        <w:pStyle w:val="Paragraphedeliste"/>
        <w:numPr>
          <w:ilvl w:val="0"/>
          <w:numId w:val="2"/>
        </w:numPr>
        <w:bidi/>
        <w:spacing w:before="100" w:beforeAutospacing="1" w:after="100" w:afterAutospacing="1" w:line="240" w:lineRule="auto"/>
        <w:rPr>
          <w:rFonts w:ascii="Sakkal Majalla" w:hAnsi="Sakkal Majalla" w:cs="Sakkal Majalla"/>
          <w:sz w:val="28"/>
          <w:szCs w:val="28"/>
          <w:u w:val="single"/>
          <w:lang w:bidi="ar-DZ"/>
        </w:rPr>
      </w:pPr>
      <w:r w:rsidRPr="0087393C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>الموضوع الأول</w:t>
      </w:r>
      <w:r w:rsidR="00CE3A1E" w:rsidRPr="0087393C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>(06ن)</w:t>
      </w:r>
      <w:r w:rsidRPr="0087393C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 xml:space="preserve"> </w:t>
      </w:r>
      <w:r w:rsidRPr="0087393C">
        <w:rPr>
          <w:rFonts w:ascii="Sakkal Majalla" w:hAnsi="Sakkal Majalla" w:cs="Sakkal Majalla" w:hint="cs"/>
          <w:sz w:val="28"/>
          <w:szCs w:val="28"/>
          <w:u w:val="single"/>
          <w:rtl/>
          <w:lang w:bidi="ar-DZ"/>
        </w:rPr>
        <w:t>:</w:t>
      </w:r>
      <w:r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  <w:r w:rsidR="00FC3E92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  <w:r w:rsidR="0076523B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على ضوء ما درست </w:t>
      </w:r>
      <w:r w:rsidR="00874175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>صنف وظائف النظام السياسي</w:t>
      </w:r>
      <w:r w:rsid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التالية </w:t>
      </w:r>
      <w:bookmarkStart w:id="0" w:name="_GoBack"/>
      <w:bookmarkEnd w:id="0"/>
      <w:r w:rsidR="00874175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  <w:r w:rsidR="00126899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>بعد استنباطها</w:t>
      </w:r>
      <w:r w:rsidR="00FC3E92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>:</w:t>
      </w:r>
    </w:p>
    <w:p w:rsidR="00CA2BB3" w:rsidRPr="0087393C" w:rsidRDefault="00CA2BB3" w:rsidP="00CA2BB3">
      <w:pPr>
        <w:pStyle w:val="Paragraphedeliste"/>
        <w:numPr>
          <w:ilvl w:val="0"/>
          <w:numId w:val="3"/>
        </w:numPr>
        <w:bidi/>
        <w:rPr>
          <w:rFonts w:ascii="Sakkal Majalla" w:hAnsi="Sakkal Majalla" w:cs="Sakkal Majalla" w:hint="cs"/>
          <w:sz w:val="28"/>
          <w:szCs w:val="28"/>
          <w:lang w:bidi="ar-DZ"/>
        </w:rPr>
      </w:pPr>
      <w:r w:rsidRPr="0087393C">
        <w:rPr>
          <w:rFonts w:ascii="Sakkal Majalla" w:hAnsi="Sakkal Majalla" w:cs="Sakkal Majalla"/>
          <w:sz w:val="28"/>
          <w:szCs w:val="28"/>
          <w:rtl/>
          <w:lang w:bidi="ar-DZ"/>
        </w:rPr>
        <w:t>دفع الشباب نحو المشاركة السياسية والمجتمعية</w:t>
      </w:r>
      <w:r w:rsidRPr="0087393C">
        <w:rPr>
          <w:rFonts w:ascii="Sakkal Majalla" w:hAnsi="Sakkal Majalla" w:cs="Sakkal Majalla"/>
          <w:sz w:val="28"/>
          <w:szCs w:val="28"/>
          <w:lang w:bidi="ar-DZ"/>
        </w:rPr>
        <w:t xml:space="preserve"> </w:t>
      </w:r>
    </w:p>
    <w:p w:rsidR="00126899" w:rsidRPr="002D1371" w:rsidRDefault="00B72640" w:rsidP="00CA2BB3">
      <w:pPr>
        <w:pStyle w:val="Paragraphedeliste"/>
        <w:numPr>
          <w:ilvl w:val="0"/>
          <w:numId w:val="3"/>
        </w:numPr>
        <w:bidi/>
        <w:spacing w:before="100" w:beforeAutospacing="1" w:after="100" w:afterAutospacing="1" w:line="240" w:lineRule="auto"/>
        <w:rPr>
          <w:rFonts w:ascii="Sakkal Majalla" w:hAnsi="Sakkal Majalla" w:cs="Sakkal Majalla" w:hint="cs"/>
          <w:b/>
          <w:bCs/>
          <w:sz w:val="28"/>
          <w:szCs w:val="28"/>
          <w:lang w:bidi="ar-DZ"/>
        </w:rPr>
      </w:pPr>
      <w:r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تنفيذ برنامج تجويد </w:t>
      </w: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r w:rsidR="00E165C3"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>الخدمة العامة</w:t>
      </w: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r w:rsidR="00126899"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بعد إصدار </w:t>
      </w: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 xml:space="preserve"> قانون </w:t>
      </w:r>
      <w:r w:rsidR="00126899" w:rsidRPr="002D1371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إصلاحي </w:t>
      </w:r>
      <w:r w:rsidRPr="002D1371">
        <w:rPr>
          <w:rFonts w:ascii="Sakkal Majalla" w:hAnsi="Sakkal Majalla" w:cs="Sakkal Majalla"/>
          <w:sz w:val="28"/>
          <w:szCs w:val="28"/>
          <w:rtl/>
          <w:lang w:bidi="ar-DZ"/>
        </w:rPr>
        <w:t xml:space="preserve">جديد </w:t>
      </w:r>
    </w:p>
    <w:p w:rsidR="0076523B" w:rsidRPr="0087393C" w:rsidRDefault="004C6A41" w:rsidP="0008152E">
      <w:pPr>
        <w:pStyle w:val="Paragraphedeliste"/>
        <w:numPr>
          <w:ilvl w:val="0"/>
          <w:numId w:val="3"/>
        </w:numPr>
        <w:bidi/>
        <w:spacing w:before="100" w:beforeAutospacing="1" w:after="100" w:afterAutospacing="1" w:line="240" w:lineRule="auto"/>
        <w:rPr>
          <w:rFonts w:ascii="Sakkal Majalla" w:hAnsi="Sakkal Majalla" w:cs="Sakkal Majalla"/>
          <w:sz w:val="28"/>
          <w:szCs w:val="28"/>
          <w:lang w:bidi="ar-DZ"/>
        </w:rPr>
      </w:pPr>
      <w:r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>رسم السياسات العامة</w:t>
      </w:r>
      <w:r w:rsidR="0008152E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من قبل السلطة التنفيذية</w:t>
      </w:r>
    </w:p>
    <w:p w:rsidR="00CF5604" w:rsidRPr="0087393C" w:rsidRDefault="00E165C3" w:rsidP="002956C7">
      <w:pPr>
        <w:pStyle w:val="Paragraphedeliste"/>
        <w:numPr>
          <w:ilvl w:val="0"/>
          <w:numId w:val="3"/>
        </w:numPr>
        <w:bidi/>
        <w:spacing w:before="100" w:beforeAutospacing="1" w:after="100" w:afterAutospacing="1" w:line="240" w:lineRule="auto"/>
        <w:rPr>
          <w:rFonts w:ascii="Sakkal Majalla" w:hAnsi="Sakkal Majalla" w:cs="Sakkal Majalla"/>
          <w:sz w:val="28"/>
          <w:szCs w:val="28"/>
          <w:lang w:bidi="ar-DZ"/>
        </w:rPr>
      </w:pPr>
      <w:r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صياغة </w:t>
      </w:r>
      <w:r w:rsidR="002956C7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</w:t>
      </w:r>
      <w:r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مناهج تربوية </w:t>
      </w:r>
      <w:r w:rsidR="00CA2BB3" w:rsidRPr="0087393C">
        <w:rPr>
          <w:rFonts w:ascii="Sakkal Majalla" w:hAnsi="Sakkal Majalla" w:cs="Sakkal Majalla" w:hint="cs"/>
          <w:sz w:val="28"/>
          <w:szCs w:val="28"/>
          <w:rtl/>
          <w:lang w:bidi="ar-DZ"/>
        </w:rPr>
        <w:t>دينية</w:t>
      </w:r>
    </w:p>
    <w:p w:rsidR="00AC707D" w:rsidRPr="002D1371" w:rsidRDefault="00A07D6F" w:rsidP="00AC707D">
      <w:pPr>
        <w:pStyle w:val="Paragraphedeliste"/>
        <w:numPr>
          <w:ilvl w:val="0"/>
          <w:numId w:val="2"/>
        </w:numPr>
        <w:bidi/>
        <w:spacing w:before="100" w:beforeAutospacing="1" w:after="100" w:afterAutospacing="1" w:line="240" w:lineRule="auto"/>
        <w:rPr>
          <w:rFonts w:ascii="Sakkal Majalla" w:hAnsi="Sakkal Majalla" w:cs="Sakkal Majalla" w:hint="cs"/>
          <w:b/>
          <w:bCs/>
          <w:sz w:val="28"/>
          <w:szCs w:val="28"/>
          <w:u w:val="single"/>
          <w:lang w:bidi="ar-DZ"/>
        </w:rPr>
      </w:pPr>
      <w:r w:rsidRPr="002D1371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>الموضوع الثاني</w:t>
      </w:r>
      <w:r w:rsidR="00CE3A1E" w:rsidRPr="002D1371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>(14ن)</w:t>
      </w:r>
      <w:r w:rsidRPr="002D1371">
        <w:rPr>
          <w:rFonts w:ascii="Sakkal Majalla" w:hAnsi="Sakkal Majalla" w:cs="Sakkal Majalla" w:hint="cs"/>
          <w:b/>
          <w:bCs/>
          <w:sz w:val="28"/>
          <w:szCs w:val="28"/>
          <w:u w:val="single"/>
          <w:rtl/>
          <w:lang w:bidi="ar-DZ"/>
        </w:rPr>
        <w:t>:</w:t>
      </w:r>
    </w:p>
    <w:p w:rsidR="00F269BA" w:rsidRPr="0089044F" w:rsidRDefault="00F0798E" w:rsidP="0089044F">
      <w:pPr>
        <w:bidi/>
        <w:spacing w:before="100" w:beforeAutospacing="1" w:after="100" w:afterAutospacing="1" w:line="240" w:lineRule="auto"/>
        <w:jc w:val="both"/>
        <w:rPr>
          <w:rFonts w:ascii="Sakkal Majalla" w:hAnsi="Sakkal Majalla" w:cs="Sakkal Majalla"/>
          <w:sz w:val="28"/>
          <w:szCs w:val="28"/>
          <w:u w:val="single"/>
          <w:rtl/>
          <w:lang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    </w:t>
      </w:r>
      <w:r w:rsidR="0089044F" w:rsidRPr="0089044F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جاءت نتائج انتخابات تشريعية جزائرية، أُجريت وفق نظام التمثيل النسبي باعتماد طريقة الباقي الأكبر، في دائرة انتخابية واحدة خُصصت لها ثمانية مقاعد، وتنافست عليها خمس قوائم انتخابية، على النحو الآتي: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F25CDB" w:rsidRPr="002D1371" w:rsidTr="00F25CDB">
        <w:tc>
          <w:tcPr>
            <w:tcW w:w="4606" w:type="dxa"/>
          </w:tcPr>
          <w:p w:rsidR="00F25CDB" w:rsidRPr="002D1371" w:rsidRDefault="00F25CDB" w:rsidP="00895ABE">
            <w:pPr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</w:pPr>
            <w:r w:rsidRPr="002D1371"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  <w:t>القائمة</w:t>
            </w:r>
          </w:p>
        </w:tc>
        <w:tc>
          <w:tcPr>
            <w:tcW w:w="4606" w:type="dxa"/>
          </w:tcPr>
          <w:p w:rsidR="00F25CDB" w:rsidRPr="002D1371" w:rsidRDefault="00F25CDB" w:rsidP="00937E98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</w:pPr>
            <w:r w:rsidRPr="002D1371"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  <w:t>عدد الأصوات</w:t>
            </w:r>
          </w:p>
        </w:tc>
      </w:tr>
      <w:tr w:rsidR="00937E98" w:rsidRPr="002D1371" w:rsidTr="00F25CDB">
        <w:tc>
          <w:tcPr>
            <w:tcW w:w="4606" w:type="dxa"/>
          </w:tcPr>
          <w:p w:rsidR="00937E98" w:rsidRPr="002D1371" w:rsidRDefault="00937E98" w:rsidP="00895ABE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/>
                <w:sz w:val="28"/>
                <w:szCs w:val="28"/>
                <w:rtl/>
              </w:rPr>
              <w:t>القائمة –-أ</w:t>
            </w:r>
            <w:r w:rsidR="00C95C66" w:rsidRPr="002D1371">
              <w:rPr>
                <w:rFonts w:ascii="Sakkal Majalla" w:hAnsi="Sakkal Majalla" w:cs="Sakkal Majalla" w:hint="cs"/>
                <w:sz w:val="28"/>
                <w:szCs w:val="28"/>
                <w:rtl/>
              </w:rPr>
              <w:t>-</w:t>
            </w:r>
          </w:p>
        </w:tc>
        <w:tc>
          <w:tcPr>
            <w:tcW w:w="4606" w:type="dxa"/>
          </w:tcPr>
          <w:p w:rsidR="00937E98" w:rsidRPr="002D1371" w:rsidRDefault="00D55F10" w:rsidP="00A766AA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 w:hint="cs"/>
                <w:sz w:val="28"/>
                <w:szCs w:val="28"/>
                <w:rtl/>
              </w:rPr>
              <w:t>72</w:t>
            </w:r>
            <w:r w:rsidR="00A766AA" w:rsidRPr="002D1371">
              <w:rPr>
                <w:rFonts w:ascii="Sakkal Majalla" w:hAnsi="Sakkal Majalla" w:cs="Sakkal Majalla"/>
                <w:sz w:val="28"/>
                <w:szCs w:val="28"/>
              </w:rPr>
              <w:t>.</w:t>
            </w:r>
            <w:r w:rsidR="00937E98" w:rsidRPr="002D1371">
              <w:rPr>
                <w:rFonts w:ascii="Sakkal Majalla" w:hAnsi="Sakkal Majalla" w:cs="Sakkal Majalla"/>
                <w:sz w:val="28"/>
                <w:szCs w:val="28"/>
              </w:rPr>
              <w:t>000</w:t>
            </w:r>
          </w:p>
        </w:tc>
      </w:tr>
      <w:tr w:rsidR="00937E98" w:rsidRPr="002D1371" w:rsidTr="00F25CDB">
        <w:tc>
          <w:tcPr>
            <w:tcW w:w="4606" w:type="dxa"/>
          </w:tcPr>
          <w:p w:rsidR="00937E98" w:rsidRPr="002D1371" w:rsidRDefault="00937E98" w:rsidP="00895ABE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/>
                <w:sz w:val="28"/>
                <w:szCs w:val="28"/>
                <w:rtl/>
              </w:rPr>
              <w:t>القائمة –ب-</w:t>
            </w:r>
          </w:p>
        </w:tc>
        <w:tc>
          <w:tcPr>
            <w:tcW w:w="4606" w:type="dxa"/>
          </w:tcPr>
          <w:p w:rsidR="00937E98" w:rsidRPr="002D1371" w:rsidRDefault="00D55F10" w:rsidP="00A766AA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 w:hint="cs"/>
                <w:sz w:val="28"/>
                <w:szCs w:val="28"/>
                <w:rtl/>
              </w:rPr>
              <w:t>48</w:t>
            </w:r>
            <w:r w:rsidR="00A766AA" w:rsidRPr="002D1371">
              <w:rPr>
                <w:rFonts w:ascii="Sakkal Majalla" w:hAnsi="Sakkal Majalla" w:cs="Sakkal Majalla"/>
                <w:sz w:val="28"/>
                <w:szCs w:val="28"/>
              </w:rPr>
              <w:t>.</w:t>
            </w:r>
            <w:r w:rsidR="00937E98" w:rsidRPr="002D1371">
              <w:rPr>
                <w:rFonts w:ascii="Sakkal Majalla" w:hAnsi="Sakkal Majalla" w:cs="Sakkal Majalla"/>
                <w:sz w:val="28"/>
                <w:szCs w:val="28"/>
              </w:rPr>
              <w:t>000</w:t>
            </w:r>
          </w:p>
        </w:tc>
      </w:tr>
      <w:tr w:rsidR="00937E98" w:rsidRPr="002D1371" w:rsidTr="00F25CDB">
        <w:tc>
          <w:tcPr>
            <w:tcW w:w="4606" w:type="dxa"/>
          </w:tcPr>
          <w:p w:rsidR="00937E98" w:rsidRPr="002D1371" w:rsidRDefault="00937E98" w:rsidP="00895ABE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/>
                <w:sz w:val="28"/>
                <w:szCs w:val="28"/>
                <w:rtl/>
              </w:rPr>
              <w:t>القائمة –ج-</w:t>
            </w:r>
          </w:p>
        </w:tc>
        <w:tc>
          <w:tcPr>
            <w:tcW w:w="4606" w:type="dxa"/>
          </w:tcPr>
          <w:p w:rsidR="00937E98" w:rsidRPr="002D1371" w:rsidRDefault="00A766AA" w:rsidP="00A766AA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 w:hint="cs"/>
                <w:sz w:val="28"/>
                <w:szCs w:val="28"/>
                <w:rtl/>
              </w:rPr>
              <w:t>22</w:t>
            </w:r>
            <w:r w:rsidRPr="002D1371">
              <w:rPr>
                <w:rFonts w:ascii="Sakkal Majalla" w:hAnsi="Sakkal Majalla" w:cs="Sakkal Majalla"/>
                <w:sz w:val="28"/>
                <w:szCs w:val="28"/>
              </w:rPr>
              <w:t>.</w:t>
            </w:r>
            <w:r w:rsidRPr="002D1371">
              <w:rPr>
                <w:rFonts w:ascii="Sakkal Majalla" w:hAnsi="Sakkal Majalla" w:cs="Sakkal Majalla" w:hint="cs"/>
                <w:sz w:val="28"/>
                <w:szCs w:val="28"/>
                <w:rtl/>
              </w:rPr>
              <w:t>5</w:t>
            </w:r>
            <w:r w:rsidR="00937E98" w:rsidRPr="002D1371">
              <w:rPr>
                <w:rFonts w:ascii="Sakkal Majalla" w:hAnsi="Sakkal Majalla" w:cs="Sakkal Majalla"/>
                <w:sz w:val="28"/>
                <w:szCs w:val="28"/>
              </w:rPr>
              <w:t>00</w:t>
            </w:r>
          </w:p>
        </w:tc>
      </w:tr>
      <w:tr w:rsidR="00937E98" w:rsidRPr="002D1371" w:rsidTr="00F25CDB">
        <w:tc>
          <w:tcPr>
            <w:tcW w:w="4606" w:type="dxa"/>
          </w:tcPr>
          <w:p w:rsidR="00937E98" w:rsidRPr="002D1371" w:rsidRDefault="00937E98" w:rsidP="00895ABE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/>
                <w:sz w:val="28"/>
                <w:szCs w:val="28"/>
                <w:rtl/>
              </w:rPr>
              <w:t>القائمة –د-</w:t>
            </w:r>
          </w:p>
        </w:tc>
        <w:tc>
          <w:tcPr>
            <w:tcW w:w="4606" w:type="dxa"/>
          </w:tcPr>
          <w:p w:rsidR="00937E98" w:rsidRPr="002D1371" w:rsidRDefault="007E4245" w:rsidP="00A766AA">
            <w:pPr>
              <w:jc w:val="center"/>
              <w:rPr>
                <w:rFonts w:ascii="Sakkal Majalla" w:hAnsi="Sakkal Majalla" w:cs="Sakkal Majalla"/>
                <w:sz w:val="28"/>
                <w:szCs w:val="28"/>
              </w:rPr>
            </w:pPr>
            <w:r w:rsidRPr="002D1371">
              <w:rPr>
                <w:rFonts w:ascii="Sakkal Majalla" w:hAnsi="Sakkal Majalla" w:cs="Sakkal Majalla"/>
                <w:sz w:val="28"/>
                <w:szCs w:val="28"/>
              </w:rPr>
              <w:t>7.5</w:t>
            </w:r>
            <w:r w:rsidR="00937E98" w:rsidRPr="002D1371">
              <w:rPr>
                <w:rFonts w:ascii="Sakkal Majalla" w:hAnsi="Sakkal Majalla" w:cs="Sakkal Majalla"/>
                <w:sz w:val="28"/>
                <w:szCs w:val="28"/>
              </w:rPr>
              <w:t>00</w:t>
            </w:r>
          </w:p>
        </w:tc>
      </w:tr>
      <w:tr w:rsidR="00F25CDB" w:rsidRPr="002D1371" w:rsidTr="00F25CDB">
        <w:tc>
          <w:tcPr>
            <w:tcW w:w="4606" w:type="dxa"/>
          </w:tcPr>
          <w:p w:rsidR="00F25CDB" w:rsidRPr="002D1371" w:rsidRDefault="00937E98" w:rsidP="00895ABE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</w:pPr>
            <w:r w:rsidRPr="002D1371">
              <w:rPr>
                <w:rFonts w:ascii="Sakkal Majalla" w:eastAsia="Times New Roman" w:hAnsi="Sakkal Majalla" w:cs="Sakkal Majalla" w:hint="cs"/>
                <w:sz w:val="28"/>
                <w:szCs w:val="28"/>
                <w:rtl/>
                <w:lang w:eastAsia="fr-FR"/>
              </w:rPr>
              <w:t>ال</w:t>
            </w:r>
            <w:r w:rsidR="00895ABE" w:rsidRPr="002D1371">
              <w:rPr>
                <w:rFonts w:ascii="Sakkal Majalla" w:eastAsia="Times New Roman" w:hAnsi="Sakkal Majalla" w:cs="Sakkal Majalla" w:hint="cs"/>
                <w:sz w:val="28"/>
                <w:szCs w:val="28"/>
                <w:rtl/>
                <w:lang w:eastAsia="fr-FR"/>
              </w:rPr>
              <w:t xml:space="preserve">قائمة </w:t>
            </w:r>
            <w:r w:rsidR="00895ABE" w:rsidRPr="002D1371"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  <w:t>–</w:t>
            </w:r>
            <w:r w:rsidR="00895ABE" w:rsidRPr="002D1371">
              <w:rPr>
                <w:rFonts w:ascii="Sakkal Majalla" w:eastAsia="Times New Roman" w:hAnsi="Sakkal Majalla" w:cs="Sakkal Majalla" w:hint="cs"/>
                <w:sz w:val="28"/>
                <w:szCs w:val="28"/>
                <w:rtl/>
                <w:lang w:eastAsia="fr-FR"/>
              </w:rPr>
              <w:t>ن-</w:t>
            </w:r>
          </w:p>
        </w:tc>
        <w:tc>
          <w:tcPr>
            <w:tcW w:w="4606" w:type="dxa"/>
          </w:tcPr>
          <w:p w:rsidR="00F25CDB" w:rsidRPr="002D1371" w:rsidRDefault="00C82A1D" w:rsidP="00C82A1D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/>
                <w:sz w:val="28"/>
                <w:szCs w:val="28"/>
                <w:rtl/>
                <w:lang w:eastAsia="fr-FR"/>
              </w:rPr>
            </w:pPr>
            <w:r w:rsidRPr="002D1371">
              <w:rPr>
                <w:rFonts w:ascii="Sakkal Majalla" w:eastAsia="Times New Roman" w:hAnsi="Sakkal Majalla" w:cs="Sakkal Majalla"/>
                <w:sz w:val="28"/>
                <w:szCs w:val="28"/>
                <w:lang w:eastAsia="fr-FR"/>
              </w:rPr>
              <w:t>5.000</w:t>
            </w:r>
          </w:p>
        </w:tc>
      </w:tr>
    </w:tbl>
    <w:p w:rsidR="00F269BA" w:rsidRPr="00A9034B" w:rsidRDefault="00F269BA" w:rsidP="00F269BA">
      <w:p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b/>
          <w:bCs/>
          <w:sz w:val="28"/>
          <w:szCs w:val="28"/>
          <w:u w:val="single"/>
          <w:lang w:eastAsia="fr-FR"/>
        </w:rPr>
      </w:pPr>
      <w:r w:rsidRPr="00A9034B">
        <w:rPr>
          <w:rFonts w:ascii="Sakkal Majalla" w:eastAsia="Times New Roman" w:hAnsi="Sakkal Majalla" w:cs="Sakkal Majalla"/>
          <w:b/>
          <w:bCs/>
          <w:sz w:val="28"/>
          <w:szCs w:val="28"/>
          <w:u w:val="single"/>
          <w:rtl/>
          <w:lang w:eastAsia="fr-FR"/>
        </w:rPr>
        <w:t>المطلوب</w:t>
      </w:r>
      <w:r w:rsidRPr="00A9034B">
        <w:rPr>
          <w:rFonts w:ascii="Sakkal Majalla" w:eastAsia="Times New Roman" w:hAnsi="Sakkal Majalla" w:cs="Sakkal Majalla"/>
          <w:b/>
          <w:bCs/>
          <w:sz w:val="28"/>
          <w:szCs w:val="28"/>
          <w:u w:val="single"/>
          <w:lang w:eastAsia="fr-FR"/>
        </w:rPr>
        <w:t>:</w:t>
      </w:r>
    </w:p>
    <w:p w:rsidR="00C82A1D" w:rsidRPr="002D1371" w:rsidRDefault="001B30E0" w:rsidP="00F269BA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ما هي حدود</w:t>
      </w:r>
      <w:r w:rsidR="00C82A1D" w:rsidRPr="002D1371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عدد سكان الدائرة الإنتخابية</w:t>
      </w:r>
      <w:r w:rsidRPr="002D1371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المعنية</w:t>
      </w:r>
    </w:p>
    <w:p w:rsidR="00F269BA" w:rsidRPr="002D1371" w:rsidRDefault="00F269BA" w:rsidP="00C82A1D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احسب مجموع الأصوات الصحيحة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F269BA" w:rsidP="00F269BA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احسب المعامل الانتخابي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F269BA" w:rsidP="00F269BA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حدّد عدد المقاعد التي تحصل عليها كل قائمة في التوزيع الأول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F269BA" w:rsidP="00F269BA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احسب البواقي لكل قائمة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F269BA" w:rsidP="00F269BA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وزّع المقاعد المتبقية حسب أكبر البواقي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F269BA" w:rsidP="008F3E20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eastAsia="fr-FR"/>
        </w:rPr>
      </w:pPr>
      <w:r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استخرج التو</w:t>
      </w:r>
      <w:r w:rsidR="008F3E20" w:rsidRPr="002D1371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زيع النهائي للمقاعد بين القوائم</w:t>
      </w:r>
      <w:r w:rsidR="008F3E20"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 xml:space="preserve"> </w:t>
      </w:r>
      <w:r w:rsidR="008F3E20" w:rsidRPr="002D1371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الخمس</w:t>
      </w:r>
      <w:r w:rsidRPr="002D1371">
        <w:rPr>
          <w:rFonts w:ascii="Sakkal Majalla" w:eastAsia="Times New Roman" w:hAnsi="Sakkal Majalla" w:cs="Sakkal Majalla"/>
          <w:sz w:val="28"/>
          <w:szCs w:val="28"/>
          <w:lang w:eastAsia="fr-FR"/>
        </w:rPr>
        <w:t>.</w:t>
      </w:r>
    </w:p>
    <w:p w:rsidR="00F269BA" w:rsidRPr="002D1371" w:rsidRDefault="002D1371" w:rsidP="002D1371">
      <w:pPr>
        <w:bidi/>
        <w:spacing w:before="100" w:beforeAutospacing="1" w:after="100" w:afterAutospacing="1" w:line="240" w:lineRule="auto"/>
        <w:ind w:left="720"/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                                   </w:t>
      </w:r>
      <w:r w:rsidR="00EC74E3" w:rsidRPr="002D1371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                                       تمام التوفيق للجميع</w:t>
      </w:r>
    </w:p>
    <w:sectPr w:rsidR="00F269BA" w:rsidRPr="002D13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23E"/>
    <w:multiLevelType w:val="hybridMultilevel"/>
    <w:tmpl w:val="1ACC737A"/>
    <w:lvl w:ilvl="0" w:tplc="5E684E38">
      <w:start w:val="72"/>
      <w:numFmt w:val="bullet"/>
      <w:lvlText w:val="-"/>
      <w:lvlJc w:val="left"/>
      <w:pPr>
        <w:ind w:left="1268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">
    <w:nsid w:val="4BD316B0"/>
    <w:multiLevelType w:val="hybridMultilevel"/>
    <w:tmpl w:val="D7F447A0"/>
    <w:lvl w:ilvl="0" w:tplc="040C0001">
      <w:start w:val="1"/>
      <w:numFmt w:val="bullet"/>
      <w:lvlText w:val=""/>
      <w:lvlJc w:val="left"/>
      <w:pPr>
        <w:ind w:left="9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68" w:hanging="360"/>
      </w:pPr>
      <w:rPr>
        <w:rFonts w:ascii="Wingdings" w:hAnsi="Wingdings" w:hint="default"/>
      </w:rPr>
    </w:lvl>
  </w:abstractNum>
  <w:abstractNum w:abstractNumId="2">
    <w:nsid w:val="609922A3"/>
    <w:multiLevelType w:val="multilevel"/>
    <w:tmpl w:val="E69CA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9BA"/>
    <w:rsid w:val="0008152E"/>
    <w:rsid w:val="00126899"/>
    <w:rsid w:val="0014440A"/>
    <w:rsid w:val="001B30E0"/>
    <w:rsid w:val="002956C7"/>
    <w:rsid w:val="002D1371"/>
    <w:rsid w:val="004C6A41"/>
    <w:rsid w:val="006E1EB8"/>
    <w:rsid w:val="0076523B"/>
    <w:rsid w:val="007E4245"/>
    <w:rsid w:val="0087393C"/>
    <w:rsid w:val="00874175"/>
    <w:rsid w:val="0089044F"/>
    <w:rsid w:val="00895ABE"/>
    <w:rsid w:val="008F3E20"/>
    <w:rsid w:val="00937E98"/>
    <w:rsid w:val="0098179C"/>
    <w:rsid w:val="00A07D6F"/>
    <w:rsid w:val="00A766AA"/>
    <w:rsid w:val="00A9034B"/>
    <w:rsid w:val="00A92470"/>
    <w:rsid w:val="00AC707D"/>
    <w:rsid w:val="00AF290F"/>
    <w:rsid w:val="00B72640"/>
    <w:rsid w:val="00C82A1D"/>
    <w:rsid w:val="00C95C66"/>
    <w:rsid w:val="00CA2BB3"/>
    <w:rsid w:val="00CC3A92"/>
    <w:rsid w:val="00CC5BED"/>
    <w:rsid w:val="00CE3A1E"/>
    <w:rsid w:val="00CF5604"/>
    <w:rsid w:val="00D55F10"/>
    <w:rsid w:val="00E165C3"/>
    <w:rsid w:val="00E632E2"/>
    <w:rsid w:val="00E75B24"/>
    <w:rsid w:val="00EB2FF2"/>
    <w:rsid w:val="00EC74E3"/>
    <w:rsid w:val="00F0798E"/>
    <w:rsid w:val="00F15381"/>
    <w:rsid w:val="00F25CDB"/>
    <w:rsid w:val="00F269BA"/>
    <w:rsid w:val="00FC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2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07D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2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07D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5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167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Amney computer</Company>
  <LinksUpToDate>false</LinksUpToDate>
  <CharactersWithSpaces>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4</cp:revision>
  <dcterms:created xsi:type="dcterms:W3CDTF">2026-05-11T13:13:00Z</dcterms:created>
  <dcterms:modified xsi:type="dcterms:W3CDTF">2026-05-11T22:40:00Z</dcterms:modified>
</cp:coreProperties>
</file>